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85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6"/>
      </w:tblGrid>
      <w:tr w:rsidR="00650A00" w:rsidRPr="00650A00" w:rsidTr="00650A0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A00" w:rsidRPr="00650A00" w:rsidRDefault="007F1ACB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Конспект </w:t>
            </w:r>
            <w:r w:rsidR="00650A00" w:rsidRPr="00650A00">
              <w:rPr>
                <w:color w:val="333333"/>
                <w:sz w:val="28"/>
                <w:szCs w:val="28"/>
              </w:rPr>
              <w:t xml:space="preserve"> открытого занятия</w:t>
            </w:r>
            <w:r w:rsidR="00650A00">
              <w:rPr>
                <w:color w:val="333333"/>
                <w:sz w:val="28"/>
                <w:szCs w:val="28"/>
              </w:rPr>
              <w:t xml:space="preserve"> в средней группе</w:t>
            </w:r>
            <w:r w:rsidR="00650A00" w:rsidRPr="00650A00">
              <w:rPr>
                <w:color w:val="333333"/>
                <w:sz w:val="28"/>
                <w:szCs w:val="28"/>
              </w:rPr>
              <w:t xml:space="preserve">: «Ежик в осеннем лесу» </w:t>
            </w:r>
          </w:p>
          <w:p w:rsidR="00650A00" w:rsidRPr="00650A00" w:rsidRDefault="00650A00" w:rsidP="00650A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 xml:space="preserve">Интеграция образовательных областей: Социально- коммуникативная, физическое развитие, познавательное развитие, художественно -эстетическое развитие, речевое развитие, </w:t>
            </w:r>
          </w:p>
          <w:p w:rsidR="00650A00" w:rsidRPr="00650A00" w:rsidRDefault="00650A00" w:rsidP="00650A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650A00" w:rsidRPr="00650A00" w:rsidRDefault="00650A00" w:rsidP="00C4159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43DC3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Цель: </w:t>
            </w: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детей делать </w:t>
            </w:r>
            <w:proofErr w:type="gramStart"/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тычок</w:t>
            </w:r>
            <w:proofErr w:type="gramEnd"/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жесткой полусухой кистью по контуру и внутри контура;</w:t>
            </w: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Задачи: </w:t>
            </w: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детей рисовать животных методом </w:t>
            </w:r>
            <w:proofErr w:type="gramStart"/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тычка</w:t>
            </w:r>
            <w:proofErr w:type="gramEnd"/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Закрепить умение правильно держать кисть.</w:t>
            </w:r>
          </w:p>
          <w:p w:rsidR="00650A00" w:rsidRPr="00650A00" w:rsidRDefault="00650A00" w:rsidP="00C4159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Образовательные:</w:t>
            </w: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формировать умения </w:t>
            </w:r>
            <w:proofErr w:type="gramStart"/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рисовать гуашью используя</w:t>
            </w:r>
            <w:proofErr w:type="gramEnd"/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тычок; наносить рисунок по всей поверхности; передавать в рисунке особенности внешнего вида ежика</w:t>
            </w:r>
          </w:p>
          <w:p w:rsidR="00650A00" w:rsidRPr="00650A00" w:rsidRDefault="00650A00" w:rsidP="00C4159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Развивающие:</w:t>
            </w: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воображение и восприятие окружающего мира, познавательных способностей. Способствовать развитию любознательности. </w:t>
            </w:r>
          </w:p>
          <w:p w:rsidR="00650A00" w:rsidRPr="00650A00" w:rsidRDefault="00650A00" w:rsidP="00C4159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Воспитательные:</w:t>
            </w: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заботливое отношение к живой природе. Воспитывать аккуратность во время работы.</w:t>
            </w: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0A00" w:rsidRPr="00650A00" w:rsidRDefault="00650A00" w:rsidP="00C41594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50A00" w:rsidRPr="00650A00" w:rsidRDefault="00650A00" w:rsidP="00650A0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1. Организационный момент: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Воспитатель: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-Ребята, посмотрите, как много гостей пришло к нам в группу! Давайте поздороваемся с гостями и улыбнемся им.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Дети здороваются.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Воспитатель: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Ребята,  у нас еще один гость. А чтоб нам узнать кто это, я загадаю вам загадку?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Бежит между елками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Живой клубок с иголками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 xml:space="preserve">Вдруг, волк навстречу появился 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lastRenderedPageBreak/>
              <w:t>Клубочек вмиг остановился.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>Дети</w:t>
            </w:r>
            <w:proofErr w:type="gramStart"/>
            <w:r w:rsidRPr="00650A00">
              <w:rPr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650A00">
              <w:rPr>
                <w:color w:val="333333"/>
                <w:sz w:val="28"/>
                <w:szCs w:val="28"/>
              </w:rPr>
              <w:t xml:space="preserve"> Ежик.</w:t>
            </w:r>
          </w:p>
          <w:p w:rsidR="00650A00" w:rsidRPr="00650A00" w:rsidRDefault="00650A00" w:rsidP="00C41594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333333"/>
                <w:sz w:val="28"/>
                <w:szCs w:val="28"/>
              </w:rPr>
            </w:pPr>
            <w:r w:rsidRPr="00650A00">
              <w:rPr>
                <w:color w:val="333333"/>
                <w:sz w:val="28"/>
                <w:szCs w:val="28"/>
              </w:rPr>
              <w:t xml:space="preserve"> Воспитатель </w:t>
            </w:r>
            <w:proofErr w:type="gramStart"/>
            <w:r w:rsidRPr="00650A00">
              <w:rPr>
                <w:color w:val="333333"/>
                <w:sz w:val="28"/>
                <w:szCs w:val="28"/>
              </w:rPr>
              <w:t>:П</w:t>
            </w:r>
            <w:proofErr w:type="gramEnd"/>
            <w:r w:rsidRPr="00650A00">
              <w:rPr>
                <w:color w:val="333333"/>
                <w:sz w:val="28"/>
                <w:szCs w:val="28"/>
              </w:rPr>
              <w:t>равильно это Ёжик. Давайте с ним тоже поздороваемся.</w:t>
            </w:r>
          </w:p>
          <w:p w:rsidR="00650A00" w:rsidRPr="00650A00" w:rsidRDefault="00650A00" w:rsidP="00C4159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A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Ёжик</w:t>
            </w:r>
            <w:r w:rsidRPr="00650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650A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Здравствуйте, ребята! </w:t>
            </w:r>
          </w:p>
        </w:tc>
      </w:tr>
    </w:tbl>
    <w:p w:rsidR="00650A00" w:rsidRPr="00DA6760" w:rsidRDefault="00650A00" w:rsidP="00650A00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1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51"/>
      </w:tblGrid>
      <w:tr w:rsidR="00650A00" w:rsidRPr="00DA6760" w:rsidTr="00650A0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9345" w:type="dxa"/>
              <w:tblInd w:w="3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  <w:gridCol w:w="20"/>
            </w:tblGrid>
            <w:tr w:rsidR="00650A00" w:rsidRPr="00DA6760" w:rsidTr="00650A00">
              <w:tc>
                <w:tcPr>
                  <w:tcW w:w="932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tbl>
                  <w:tblPr>
                    <w:tblW w:w="5000" w:type="pct"/>
                    <w:tblInd w:w="3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9"/>
                  </w:tblGrid>
                  <w:tr w:rsidR="00650A00" w:rsidRPr="00DA6760" w:rsidTr="00650A00"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650A00" w:rsidRPr="00DA6760" w:rsidRDefault="00650A00" w:rsidP="00C41594">
                        <w:pPr>
                          <w:spacing w:before="30" w:after="30" w:line="330" w:lineRule="atLeast"/>
                          <w:ind w:left="30" w:right="30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Воспитатель: Ежик, а почему ты такой грустный, что случилось? Мы можем </w:t>
                        </w:r>
                        <w:proofErr w:type="gramStart"/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чем то</w:t>
                        </w:r>
                        <w:proofErr w:type="gramEnd"/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тебе  помочь?</w:t>
                        </w:r>
                        <w:r w:rsidRPr="00DA676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r w:rsidRPr="00DA676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Ёжик: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Ребята, как вам весело вместе, вы такие дружные! В нашем лесу живет много разных зверей, а ежик я один. Вы не можете мне помочь? 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DA676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Воспитатель</w:t>
                        </w:r>
                        <w:r w:rsidRPr="00DA676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: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Ребята, а я знаю! Мы можем смастерить ежат, и они  оживут. Ведь лес-то волшебный. А из чего мы будем мастерить друзей Ёжика? </w:t>
                        </w:r>
                        <w:r w:rsidRPr="00DA6760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(Дети перечисляют)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. 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Дети: Нарисовать, слепить.</w:t>
                        </w:r>
                      </w:p>
                      <w:p w:rsidR="00650A0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Воспитатель: Хорошо, молодцы! Мы ему друзей нарисуем. Я предлагаю вам сегодня нарисовать ежика</w:t>
                        </w:r>
                        <w:proofErr w:type="gramStart"/>
                        <w:r w:rsidRPr="00DA6760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DA6760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Но сначала немного отдохнём, сделаем зарядку, которую выполняет ежик.</w:t>
                        </w:r>
                      </w:p>
                      <w:p w:rsidR="00650A0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650A0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DA676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Физминутка</w:t>
                        </w:r>
                        <w:proofErr w:type="spellEnd"/>
                      </w:p>
                      <w:tbl>
                        <w:tblPr>
                          <w:tblW w:w="0" w:type="auto"/>
                          <w:tblInd w:w="3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90"/>
                          <w:gridCol w:w="3629"/>
                        </w:tblGrid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Жил в лесу колючий ежик, </w:t>
                              </w: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Был клубочком и без ножек,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(Обнимают себя за плечи)</w:t>
                              </w: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Не умел он хлопать </w:t>
                              </w:r>
                              <w:proofErr w:type="gramStart"/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—Х</w:t>
                              </w:r>
                              <w:proofErr w:type="gramEnd"/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лоп-хлоп-хлоп,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(Хлопают в ладоши).</w:t>
                              </w: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Не умел он топать </w:t>
                              </w:r>
                              <w:proofErr w:type="gramStart"/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—Т</w:t>
                              </w:r>
                              <w:proofErr w:type="gramEnd"/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оп-топ-топ.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(Выполняют "</w:t>
                              </w:r>
                              <w:proofErr w:type="spellStart"/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топотушки</w:t>
                              </w:r>
                              <w:proofErr w:type="spellEnd"/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").</w:t>
                              </w: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Не умел он прыгать — Прыг-прыг-прыг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(Прыгают на двух ногах).</w:t>
                              </w: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Только носом двигать – Шмыг-шмыг-шмыг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before="30" w:after="30" w:line="240" w:lineRule="auto"/>
                                <w:ind w:left="30" w:right="30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 ребятки в лес пришли, </w:t>
                              </w: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Ежика в лесу нашли,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before="30" w:after="30" w:line="240" w:lineRule="auto"/>
                                <w:ind w:left="30" w:right="30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Научили хлопать — Хлоп-хлоп-хлоп,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(Хлопают в ладоши).</w:t>
                              </w: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Научили топать — Топ-топ-топ.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(Выполняют "</w:t>
                              </w:r>
                              <w:proofErr w:type="spellStart"/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топотушки</w:t>
                              </w:r>
                              <w:proofErr w:type="spellEnd"/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").</w:t>
                              </w: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Научили прыгать — Прыг-прыг-прыг,</w:t>
                              </w: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(Прыгают на двух ногах).</w:t>
                              </w:r>
                            </w:p>
                          </w:tc>
                        </w:tr>
                        <w:tr w:rsidR="00650A00" w:rsidRPr="00DA6760" w:rsidTr="00650A00">
                          <w:tc>
                            <w:tcPr>
                              <w:tcW w:w="5778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Научили бегать</w:t>
                              </w:r>
                            </w:p>
                            <w:p w:rsidR="00650A00" w:rsidRPr="00DA6760" w:rsidRDefault="00650A00" w:rsidP="00C41594">
                              <w:pPr>
                                <w:spacing w:after="15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793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bottom"/>
                              <w:hideMark/>
                            </w:tcPr>
                            <w:p w:rsidR="00650A0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</w:pPr>
                              <w:r w:rsidRPr="00DA6760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  <w:t>Бегают на месте</w:t>
                              </w:r>
                            </w:p>
                            <w:p w:rsidR="00650A0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  <w:lang w:eastAsia="ru-RU"/>
                                </w:rPr>
                              </w:pPr>
                            </w:p>
                            <w:p w:rsidR="00650A00" w:rsidRPr="00DA6760" w:rsidRDefault="00650A00" w:rsidP="00C41594">
                              <w:pPr>
                                <w:spacing w:after="0" w:line="240" w:lineRule="auto"/>
                                <w:ind w:left="30" w:right="3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50A0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Воспитатель: Прежде чем начать рисовать, давайте рассмотрим ежика.</w:t>
                        </w:r>
                      </w:p>
                      <w:p w:rsidR="00650A0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Посмотрите, мордочка у ежа заостренная, носик приподнят вверх, тело вытянутое, сзади закругленное. По форме он напоминает овал.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оспитатель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Чем покрыто тело ежа?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ети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Иголками.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В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оспитатель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А какие у него иголки?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ети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Длинные, острые, колючие.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оспитатель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А зачем же ежу нужны иголки?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ети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Защищаться от врагов, переносить на иголках грибы, яблоки, ягоды.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оспитатель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Верно, а ещё, ёжик переносит на своих иголках сухие листья, которыми он выстилает свою норку для зимней спячки.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оспитатель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: Чем питается ежи?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Д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t>ети</w:t>
                        </w: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: Червячками, мышами, грибами, корнями растений, травкой, насекомы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t>ми.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Воспитатель: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Правильно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А сейчас мы начнем рисовать!</w:t>
                        </w:r>
                      </w:p>
                    </w:tc>
                  </w:tr>
                </w:tbl>
                <w:p w:rsidR="00650A00" w:rsidRPr="00DA6760" w:rsidRDefault="00650A00" w:rsidP="00C41594">
                  <w:pPr>
                    <w:spacing w:after="0" w:line="330" w:lineRule="atLeast"/>
                    <w:ind w:left="30" w:right="30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Ind w:w="3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9"/>
                  </w:tblGrid>
                  <w:tr w:rsidR="00650A00" w:rsidRPr="00DA6760" w:rsidTr="00650A00"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Объяснение способа работы:</w:t>
                        </w: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Возьмем кисточку тремя пальцами, опустим ее в гуашь. Посмотрите у меня на кисточке совсем мало краски, ее надо немного. А сейчас ударяем по бумаге, кисточку держим вертикально. Обратите внимание, в воду мы кисть не опускаем. Вот таким образом мы закрасим весь рисунок.</w:t>
                        </w:r>
                      </w:p>
                      <w:p w:rsidR="00650A00" w:rsidRDefault="00650A00" w:rsidP="00C41594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333333"/>
                            <w:u w:val="single"/>
                            <w:bdr w:val="none" w:sz="0" w:space="0" w:color="auto" w:frame="1"/>
                          </w:rPr>
                        </w:pP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 xml:space="preserve">Держим кисточку вот так 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Это трудно? Нет, пустяк!</w:t>
                        </w:r>
                        <w:r w:rsidRPr="00DA6760">
                          <w:rPr>
                            <w:rStyle w:val="apple-converted-space"/>
                            <w:rFonts w:ascii="Arial" w:hAnsi="Arial" w:cs="Arial"/>
                            <w:color w:val="333333"/>
                          </w:rPr>
                          <w:t> 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Вправо – влево, вверх и вниз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Побежала наша кисть.</w:t>
                        </w:r>
                      </w:p>
                      <w:p w:rsidR="00650A00" w:rsidRDefault="00650A00" w:rsidP="00C41594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rPr>
                            <w:i/>
                            <w:iCs/>
                            <w:bdr w:val="none" w:sz="0" w:space="0" w:color="auto" w:frame="1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А потом, а потом</w:t>
                        </w:r>
                        <w:r w:rsidRPr="00DA6760">
                          <w:rPr>
                            <w:rStyle w:val="apple-converted-space"/>
                            <w:rFonts w:ascii="Arial" w:hAnsi="Arial" w:cs="Arial"/>
                            <w:color w:val="333333"/>
                          </w:rPr>
                          <w:t> 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0" w:beforeAutospacing="0" w:after="0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Кисточка бежит кругом.</w:t>
                        </w:r>
                        <w:proofErr w:type="gramStart"/>
                        <w:r w:rsidRPr="00DA6760">
                          <w:rPr>
                            <w:rStyle w:val="apple-converted-space"/>
                            <w:rFonts w:ascii="Arial" w:hAnsi="Arial" w:cs="Arial"/>
                            <w:color w:val="333333"/>
                          </w:rPr>
                          <w:t> </w:t>
                        </w: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.</w:t>
                        </w:r>
                        <w:proofErr w:type="gramEnd"/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Закрутилась, как волчок.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 xml:space="preserve">За </w:t>
                        </w:r>
                        <w:proofErr w:type="gramStart"/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тычком</w:t>
                        </w:r>
                        <w:proofErr w:type="gramEnd"/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 xml:space="preserve"> идет тычок!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Происходит работа над рисунками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</w:rPr>
                          <w:t>Воспитатель: наши пальчики устали, выполним с вами гимнастику.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Пальчиковая гимнастика «Ежик»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Ежик маленький замерз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И в клубок свернулся,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Солнце ежика согрело,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Ежик развернулся.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hd w:val="clear" w:color="auto" w:fill="FFFFFF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Воспитатель: Размяли пальчики, можно и за дело браться!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lastRenderedPageBreak/>
                          <w:t>Воспитатель:</w:t>
                        </w:r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Ребята, давайте посмотрим, что ещё мы не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нарисовали?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Дети: Глаза, уши, нос.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Воспитатель: Правильно. У вас у каждого на столе есть фломастер. Возьмите и дорисуйте ёжику глазки, нос и ушки.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</w:rPr>
                          <w:t>Воспитатель: Ребята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333333"/>
                          </w:rPr>
                          <w:t xml:space="preserve"> а так как у нас лес осенний , нам нужно нарисовать листики. А делать мы это будем пальчиком. 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Воспитатель: Молодцы, ребята! А как вы думаете, понравились ёжику друзья, которых мы нарисовали?</w:t>
                        </w:r>
                      </w:p>
                      <w:p w:rsidR="00650A00" w:rsidRPr="00DA6760" w:rsidRDefault="00650A00" w:rsidP="00C41594">
                        <w:pPr>
                          <w:pStyle w:val="a3"/>
                          <w:spacing w:before="225" w:beforeAutospacing="0" w:after="225" w:afterAutospacing="0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DA6760">
                          <w:rPr>
                            <w:rFonts w:ascii="Arial" w:hAnsi="Arial" w:cs="Arial"/>
                            <w:color w:val="333333"/>
                          </w:rPr>
                          <w:t>Дети: Да.</w:t>
                        </w:r>
                      </w:p>
                      <w:p w:rsidR="00650A0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</w:pPr>
                        <w:r w:rsidRPr="00B47F01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Воспитатель</w:t>
                        </w:r>
                        <w:r w:rsidRPr="00DA676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: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 Как много у Ёжика появилось друзей! </w:t>
                        </w:r>
                        <w:r w:rsidRPr="00DA6760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Воспитатель (обращаясь к ёжику)</w:t>
                        </w:r>
                        <w:proofErr w:type="gramStart"/>
                        <w:r w:rsidRPr="00DA6760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DA6760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 xml:space="preserve"> Ёжик, тебе друзья нравятся</w:t>
                        </w:r>
                        <w:r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>?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B47F01">
                          <w:rPr>
                            <w:rFonts w:ascii="Arial" w:hAnsi="Arial" w:cs="Arial"/>
                            <w:color w:val="3333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47F01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Ёжик</w:t>
                        </w:r>
                        <w:proofErr w:type="gramStart"/>
                        <w:r w:rsidRPr="00DA676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Д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,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Большое спасибо, ребята! У меня появилось очень много замечательных друзей.</w:t>
                        </w:r>
                        <w:r w:rsidRPr="00DA6760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hd w:val="clear" w:color="auto" w:fill="FFFFFF"/>
                          <w:spacing w:before="225" w:after="225" w:line="240" w:lineRule="auto"/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0A00" w:rsidRPr="00DA6760" w:rsidRDefault="00650A00" w:rsidP="00C41594">
                  <w:pPr>
                    <w:spacing w:after="0" w:line="330" w:lineRule="atLeast"/>
                    <w:ind w:left="30" w:right="30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Ind w:w="3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09"/>
                  </w:tblGrid>
                  <w:tr w:rsidR="00650A00" w:rsidRPr="00DA6760" w:rsidTr="00650A00">
                    <w:tc>
                      <w:tcPr>
                        <w:tcW w:w="0" w:type="auto"/>
                        <w:shd w:val="clear" w:color="auto" w:fill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bottom"/>
                        <w:hideMark/>
                      </w:tcPr>
                      <w:p w:rsidR="00650A00" w:rsidRPr="00DA6760" w:rsidRDefault="00650A00" w:rsidP="00C41594">
                        <w:pPr>
                          <w:spacing w:after="0" w:line="240" w:lineRule="auto"/>
                          <w:ind w:left="30" w:right="30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333333"/>
                    </w:rPr>
                  </w:pPr>
                  <w:r w:rsidRPr="00DA6760">
                    <w:rPr>
                      <w:rFonts w:ascii="Arial" w:hAnsi="Arial" w:cs="Arial"/>
                      <w:color w:val="333333"/>
                    </w:rPr>
                    <w:t>.</w:t>
                  </w: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67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‘’</w:t>
                  </w: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333333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333333"/>
                    </w:rPr>
                  </w:pPr>
                </w:p>
                <w:p w:rsidR="00650A00" w:rsidRPr="00DA6760" w:rsidRDefault="00650A00" w:rsidP="00C41594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333333"/>
                    </w:rPr>
                  </w:pPr>
                </w:p>
                <w:p w:rsidR="00650A00" w:rsidRPr="00DA6760" w:rsidRDefault="00650A00" w:rsidP="00C41594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333333"/>
                    </w:rPr>
                  </w:pPr>
                </w:p>
                <w:p w:rsidR="00650A00" w:rsidRPr="00DA6760" w:rsidRDefault="00650A00" w:rsidP="00C41594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333333"/>
                    </w:rPr>
                  </w:pPr>
                </w:p>
                <w:p w:rsidR="00650A00" w:rsidRPr="00DA6760" w:rsidRDefault="00650A00" w:rsidP="00C41594">
                  <w:pPr>
                    <w:pStyle w:val="a3"/>
                    <w:shd w:val="clear" w:color="auto" w:fill="FFFFFF"/>
                    <w:spacing w:before="225" w:beforeAutospacing="0" w:after="225" w:afterAutospacing="0"/>
                    <w:rPr>
                      <w:rFonts w:ascii="Arial" w:hAnsi="Arial" w:cs="Arial"/>
                      <w:color w:val="333333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before="225" w:after="225" w:line="240" w:lineRule="auto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A6760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hd w:val="clear" w:color="auto" w:fill="FFFFFF"/>
                    <w:spacing w:after="75" w:line="336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50A00" w:rsidRPr="00DA6760" w:rsidRDefault="00650A00" w:rsidP="00C41594">
                  <w:pPr>
                    <w:spacing w:before="30" w:after="30" w:line="330" w:lineRule="atLeast"/>
                    <w:ind w:left="30" w:right="3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A6760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20" w:type="dxa"/>
                  <w:shd w:val="clear" w:color="auto" w:fill="auto"/>
                  <w:vAlign w:val="bottom"/>
                  <w:hideMark/>
                </w:tcPr>
                <w:p w:rsidR="00650A00" w:rsidRPr="00DA6760" w:rsidRDefault="00650A00" w:rsidP="00C4159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0A00" w:rsidRPr="00DA6760" w:rsidRDefault="00650A00" w:rsidP="00C41594">
            <w:pPr>
              <w:spacing w:after="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959" w:rsidRDefault="005A7959"/>
    <w:sectPr w:rsidR="005A7959" w:rsidSect="00650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A00"/>
    <w:rsid w:val="005A7959"/>
    <w:rsid w:val="00650A00"/>
    <w:rsid w:val="007F1ACB"/>
    <w:rsid w:val="0086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3909</Characters>
  <Application>Microsoft Office Word</Application>
  <DocSecurity>0</DocSecurity>
  <Lines>32</Lines>
  <Paragraphs>9</Paragraphs>
  <ScaleCrop>false</ScaleCrop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Надюффка</dc:creator>
  <cp:keywords/>
  <dc:description/>
  <cp:lastModifiedBy>Надюффка</cp:lastModifiedBy>
  <cp:revision>4</cp:revision>
  <dcterms:created xsi:type="dcterms:W3CDTF">2017-12-01T02:32:00Z</dcterms:created>
  <dcterms:modified xsi:type="dcterms:W3CDTF">2017-12-02T01:23:00Z</dcterms:modified>
</cp:coreProperties>
</file>